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FC793" w14:textId="30B49A66" w:rsidR="00F34E8D" w:rsidRPr="00994E10" w:rsidRDefault="00147241" w:rsidP="00F34E8D">
      <w:pPr>
        <w:jc w:val="right"/>
        <w:rPr>
          <w:rFonts w:ascii="Arial Narrow" w:hAnsi="Arial Narrow"/>
          <w:b/>
          <w:szCs w:val="24"/>
          <w:u w:val="single"/>
        </w:rPr>
      </w:pPr>
      <w:r w:rsidRPr="00994E10">
        <w:rPr>
          <w:rFonts w:ascii="Arial Narrow" w:hAnsi="Arial Narrow"/>
          <w:b/>
          <w:szCs w:val="24"/>
          <w:u w:val="single"/>
        </w:rPr>
        <w:t xml:space="preserve">Załącznik nr </w:t>
      </w:r>
      <w:r w:rsidR="00206CE7" w:rsidRPr="00994E10">
        <w:rPr>
          <w:rFonts w:ascii="Arial Narrow" w:hAnsi="Arial Narrow"/>
          <w:b/>
          <w:szCs w:val="24"/>
          <w:u w:val="single"/>
        </w:rPr>
        <w:t>5</w:t>
      </w:r>
      <w:r w:rsidRPr="00994E10">
        <w:rPr>
          <w:rFonts w:ascii="Arial Narrow" w:hAnsi="Arial Narrow"/>
          <w:b/>
          <w:szCs w:val="24"/>
          <w:u w:val="single"/>
        </w:rPr>
        <w:t xml:space="preserve"> do </w:t>
      </w:r>
      <w:r w:rsidR="00443CD9" w:rsidRPr="00994E10">
        <w:rPr>
          <w:rFonts w:ascii="Arial Narrow" w:hAnsi="Arial Narrow"/>
          <w:b/>
          <w:szCs w:val="24"/>
          <w:u w:val="single"/>
        </w:rPr>
        <w:t>W</w:t>
      </w:r>
      <w:r w:rsidRPr="00994E10">
        <w:rPr>
          <w:rFonts w:ascii="Arial Narrow" w:hAnsi="Arial Narrow"/>
          <w:b/>
          <w:szCs w:val="24"/>
          <w:u w:val="single"/>
        </w:rPr>
        <w:t>niosku</w:t>
      </w:r>
      <w:r w:rsidR="009F36F2" w:rsidRPr="00994E10">
        <w:rPr>
          <w:rFonts w:ascii="Arial Narrow" w:hAnsi="Arial Narrow"/>
          <w:b/>
          <w:szCs w:val="24"/>
          <w:u w:val="single"/>
        </w:rPr>
        <w:t xml:space="preserve"> KFS</w:t>
      </w:r>
    </w:p>
    <w:p w14:paraId="04482C05" w14:textId="77777777" w:rsidR="0010582B" w:rsidRPr="00994E10" w:rsidRDefault="0010582B" w:rsidP="0010582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/>
          <w:b/>
          <w:sz w:val="8"/>
          <w:lang w:eastAsia="pl-PL"/>
        </w:rPr>
      </w:pPr>
    </w:p>
    <w:p w14:paraId="5FCD7895" w14:textId="77777777" w:rsidR="0010582B" w:rsidRDefault="0010582B" w:rsidP="0010582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  <w:r w:rsidRPr="0010582B">
        <w:rPr>
          <w:rFonts w:ascii="Arial Narrow" w:eastAsia="Times New Roman" w:hAnsi="Arial Narrow"/>
          <w:b/>
          <w:sz w:val="24"/>
          <w:vertAlign w:val="superscript"/>
          <w:lang w:eastAsia="pl-PL"/>
        </w:rPr>
        <w:t>………………</w:t>
      </w:r>
      <w:r w:rsidR="00461A23">
        <w:rPr>
          <w:rFonts w:ascii="Arial Narrow" w:eastAsia="Times New Roman" w:hAnsi="Arial Narrow"/>
          <w:b/>
          <w:sz w:val="24"/>
          <w:vertAlign w:val="superscript"/>
          <w:lang w:eastAsia="pl-PL"/>
        </w:rPr>
        <w:t>…………………………………</w:t>
      </w:r>
      <w:r>
        <w:rPr>
          <w:rFonts w:ascii="Arial Narrow" w:eastAsia="Times New Roman" w:hAnsi="Arial Narrow"/>
          <w:b/>
          <w:sz w:val="24"/>
          <w:vertAlign w:val="superscript"/>
          <w:lang w:eastAsia="pl-PL"/>
        </w:rPr>
        <w:t>..</w:t>
      </w:r>
      <w:r w:rsidRPr="0010582B">
        <w:rPr>
          <w:rFonts w:ascii="Arial Narrow" w:eastAsia="Times New Roman" w:hAnsi="Arial Narrow"/>
          <w:b/>
          <w:sz w:val="24"/>
          <w:vertAlign w:val="superscript"/>
          <w:lang w:eastAsia="pl-PL"/>
        </w:rPr>
        <w:t>……………………</w:t>
      </w:r>
      <w:r>
        <w:rPr>
          <w:rFonts w:ascii="Arial Narrow" w:eastAsia="Times New Roman" w:hAnsi="Arial Narrow"/>
          <w:b/>
          <w:sz w:val="24"/>
          <w:vertAlign w:val="superscript"/>
          <w:lang w:eastAsia="pl-PL"/>
        </w:rPr>
        <w:t xml:space="preserve">                                                                                      </w:t>
      </w:r>
    </w:p>
    <w:p w14:paraId="6897D1E1" w14:textId="77777777" w:rsidR="00461A23" w:rsidRPr="00461A23" w:rsidRDefault="002679FF" w:rsidP="002679F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sz w:val="24"/>
          <w:vertAlign w:val="superscript"/>
          <w:lang w:eastAsia="pl-PL"/>
        </w:rPr>
      </w:pPr>
      <w:r>
        <w:rPr>
          <w:rFonts w:ascii="Arial Narrow" w:eastAsia="Times New Roman" w:hAnsi="Arial Narrow"/>
          <w:sz w:val="24"/>
          <w:vertAlign w:val="superscript"/>
          <w:lang w:eastAsia="pl-PL"/>
        </w:rPr>
        <w:t xml:space="preserve">  </w:t>
      </w:r>
      <w:r w:rsidR="00461A23">
        <w:rPr>
          <w:rFonts w:ascii="Arial Narrow" w:eastAsia="Times New Roman" w:hAnsi="Arial Narrow"/>
          <w:sz w:val="24"/>
          <w:vertAlign w:val="superscript"/>
          <w:lang w:eastAsia="pl-PL"/>
        </w:rPr>
        <w:t xml:space="preserve"> </w:t>
      </w:r>
      <w:r w:rsidR="0010582B" w:rsidRPr="00461A23">
        <w:rPr>
          <w:rFonts w:ascii="Arial Narrow" w:eastAsia="Times New Roman" w:hAnsi="Arial Narrow"/>
          <w:sz w:val="24"/>
          <w:vertAlign w:val="superscript"/>
          <w:lang w:eastAsia="pl-PL"/>
        </w:rPr>
        <w:t xml:space="preserve">Imię i nazwisko albo nazwa podmiotu </w:t>
      </w:r>
      <w:r>
        <w:rPr>
          <w:rFonts w:ascii="Arial Narrow" w:eastAsia="Times New Roman" w:hAnsi="Arial Narrow"/>
          <w:sz w:val="24"/>
          <w:vertAlign w:val="superscript"/>
          <w:lang w:eastAsia="pl-PL"/>
        </w:rPr>
        <w:t>(pieczęć firmowa)</w:t>
      </w:r>
      <w:r w:rsidR="0010582B" w:rsidRPr="00461A23">
        <w:rPr>
          <w:rFonts w:ascii="Arial Narrow" w:eastAsia="Times New Roman" w:hAnsi="Arial Narrow"/>
          <w:sz w:val="24"/>
          <w:vertAlign w:val="superscript"/>
          <w:lang w:eastAsia="pl-PL"/>
        </w:rPr>
        <w:t xml:space="preserve">                           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83"/>
        <w:gridCol w:w="383"/>
        <w:gridCol w:w="393"/>
        <w:gridCol w:w="393"/>
        <w:gridCol w:w="365"/>
        <w:gridCol w:w="374"/>
        <w:gridCol w:w="365"/>
        <w:gridCol w:w="346"/>
        <w:gridCol w:w="318"/>
        <w:gridCol w:w="366"/>
      </w:tblGrid>
      <w:tr w:rsidR="002679FF" w:rsidRPr="00A0057F" w14:paraId="08C999A5" w14:textId="77777777" w:rsidTr="00994E10">
        <w:trPr>
          <w:trHeight w:val="61"/>
        </w:trPr>
        <w:tc>
          <w:tcPr>
            <w:tcW w:w="383" w:type="dxa"/>
          </w:tcPr>
          <w:p w14:paraId="235B9834" w14:textId="77777777" w:rsidR="002679FF" w:rsidRPr="00461A23" w:rsidRDefault="002679FF" w:rsidP="00EB20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dxa"/>
          </w:tcPr>
          <w:p w14:paraId="0BEAD936" w14:textId="77777777" w:rsidR="002679FF" w:rsidRPr="00461A23" w:rsidRDefault="002679FF" w:rsidP="00EB20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14:paraId="4B9BA9AF" w14:textId="77777777" w:rsidR="002679FF" w:rsidRPr="00461A23" w:rsidRDefault="002679FF" w:rsidP="00EB20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14:paraId="2DC979D7" w14:textId="77777777" w:rsidR="002679FF" w:rsidRPr="00461A23" w:rsidRDefault="002679FF" w:rsidP="00EB20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</w:tcPr>
          <w:p w14:paraId="2553E9B9" w14:textId="77777777" w:rsidR="002679FF" w:rsidRPr="00461A23" w:rsidRDefault="002679FF" w:rsidP="00EB20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</w:tcPr>
          <w:p w14:paraId="1F3A3606" w14:textId="77777777" w:rsidR="002679FF" w:rsidRPr="00461A23" w:rsidRDefault="002679FF" w:rsidP="00EB20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</w:tcPr>
          <w:p w14:paraId="17375987" w14:textId="77777777" w:rsidR="002679FF" w:rsidRPr="00461A23" w:rsidRDefault="002679FF" w:rsidP="00EB20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" w:type="dxa"/>
          </w:tcPr>
          <w:p w14:paraId="41723F3F" w14:textId="77777777" w:rsidR="002679FF" w:rsidRPr="00461A23" w:rsidRDefault="002679FF" w:rsidP="00EB20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</w:tcPr>
          <w:p w14:paraId="56F13E5C" w14:textId="77777777" w:rsidR="002679FF" w:rsidRPr="00461A23" w:rsidRDefault="002679FF" w:rsidP="00EB20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dxa"/>
          </w:tcPr>
          <w:p w14:paraId="7FF22D87" w14:textId="77777777" w:rsidR="002679FF" w:rsidRPr="00461A23" w:rsidRDefault="002679FF" w:rsidP="00EB20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917FD53" w14:textId="77777777" w:rsidR="0010582B" w:rsidRPr="0010582B" w:rsidRDefault="0010582B" w:rsidP="0010582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sz w:val="28"/>
          <w:vertAlign w:val="superscript"/>
          <w:lang w:eastAsia="pl-PL"/>
        </w:rPr>
      </w:pPr>
      <w:r>
        <w:rPr>
          <w:rFonts w:ascii="Arial Narrow" w:eastAsia="Times New Roman" w:hAnsi="Arial Narrow"/>
          <w:vertAlign w:val="superscript"/>
          <w:lang w:eastAsia="pl-PL"/>
        </w:rPr>
        <w:t xml:space="preserve">  </w:t>
      </w:r>
      <w:r w:rsidRPr="0010582B">
        <w:rPr>
          <w:rFonts w:ascii="Arial Narrow" w:eastAsia="Times New Roman" w:hAnsi="Arial Narrow"/>
          <w:sz w:val="20"/>
          <w:lang w:eastAsia="pl-PL"/>
        </w:rPr>
        <w:t>NIP podmiotu</w:t>
      </w:r>
    </w:p>
    <w:p w14:paraId="685E1D56" w14:textId="77777777" w:rsidR="00C5518E" w:rsidRPr="00994E10" w:rsidRDefault="00C5518E" w:rsidP="00C54582">
      <w:pPr>
        <w:overflowPunct w:val="0"/>
        <w:autoSpaceDE w:val="0"/>
        <w:autoSpaceDN w:val="0"/>
        <w:adjustRightInd w:val="0"/>
        <w:spacing w:after="0"/>
        <w:jc w:val="center"/>
        <w:rPr>
          <w:rFonts w:ascii="Arial Narrow" w:eastAsia="Times New Roman" w:hAnsi="Arial Narrow"/>
          <w:b/>
          <w:sz w:val="30"/>
          <w:lang w:eastAsia="pl-PL"/>
        </w:rPr>
      </w:pPr>
      <w:r w:rsidRPr="00994E10">
        <w:rPr>
          <w:rFonts w:ascii="Arial Narrow" w:eastAsia="Times New Roman" w:hAnsi="Arial Narrow"/>
          <w:b/>
          <w:sz w:val="30"/>
          <w:lang w:eastAsia="pl-PL"/>
        </w:rPr>
        <w:t>OŚWIADCZENIE</w:t>
      </w:r>
    </w:p>
    <w:p w14:paraId="7D985151" w14:textId="41DC1A0D" w:rsidR="00C5518E" w:rsidRPr="005F2666" w:rsidRDefault="00C5518E" w:rsidP="00C5518E">
      <w:pPr>
        <w:pStyle w:val="Bezodstpw"/>
        <w:jc w:val="center"/>
        <w:rPr>
          <w:rFonts w:ascii="Arial Narrow" w:hAnsi="Arial Narrow"/>
          <w:b/>
          <w:lang w:eastAsia="pl-PL"/>
        </w:rPr>
      </w:pPr>
      <w:r w:rsidRPr="005F2666">
        <w:rPr>
          <w:rFonts w:ascii="Arial Narrow" w:hAnsi="Arial Narrow"/>
          <w:b/>
          <w:lang w:eastAsia="pl-PL"/>
        </w:rPr>
        <w:t>pracodawcy ubiegającego się o dofinasowanie kształcenia ustawicznego pracowników będącego przedsiębiorcą</w:t>
      </w:r>
    </w:p>
    <w:p w14:paraId="577491E7" w14:textId="77777777" w:rsidR="00F34E8D" w:rsidRPr="005F2666" w:rsidRDefault="00F34E8D" w:rsidP="00F34E8D">
      <w:pPr>
        <w:tabs>
          <w:tab w:val="left" w:pos="5954"/>
        </w:tabs>
        <w:spacing w:after="0" w:line="240" w:lineRule="auto"/>
        <w:rPr>
          <w:rFonts w:ascii="Arial Narrow" w:hAnsi="Arial Narrow"/>
          <w:sz w:val="14"/>
        </w:rPr>
      </w:pPr>
    </w:p>
    <w:p w14:paraId="2E0E1FF7" w14:textId="77777777" w:rsidR="006F78CB" w:rsidRPr="00994E10" w:rsidRDefault="006F78CB" w:rsidP="00C54582">
      <w:pPr>
        <w:tabs>
          <w:tab w:val="center" w:pos="4536"/>
          <w:tab w:val="right" w:pos="9072"/>
        </w:tabs>
        <w:spacing w:line="240" w:lineRule="auto"/>
        <w:jc w:val="both"/>
        <w:rPr>
          <w:rFonts w:ascii="Arial Narrow" w:hAnsi="Arial Narrow"/>
          <w:b/>
          <w:sz w:val="20"/>
          <w:szCs w:val="20"/>
          <w:lang w:eastAsia="pl-PL"/>
        </w:rPr>
      </w:pPr>
      <w:r w:rsidRPr="00994E10">
        <w:rPr>
          <w:rFonts w:ascii="Arial Narrow" w:hAnsi="Arial Narrow"/>
          <w:sz w:val="20"/>
          <w:szCs w:val="20"/>
          <w:lang w:eastAsia="pl-PL"/>
        </w:rPr>
        <w:t>Świadomy</w:t>
      </w:r>
      <w:r w:rsidR="00C5518E" w:rsidRPr="00994E10">
        <w:rPr>
          <w:rFonts w:ascii="Arial Narrow" w:hAnsi="Arial Narrow"/>
          <w:sz w:val="20"/>
          <w:szCs w:val="20"/>
          <w:lang w:eastAsia="pl-PL"/>
        </w:rPr>
        <w:t>/a</w:t>
      </w:r>
      <w:r w:rsidRPr="00994E10">
        <w:rPr>
          <w:rFonts w:ascii="Arial Narrow" w:hAnsi="Arial Narrow"/>
          <w:sz w:val="20"/>
          <w:szCs w:val="20"/>
          <w:lang w:eastAsia="pl-PL"/>
        </w:rPr>
        <w:t xml:space="preserve"> odpowiedzialności karnej z art. 233 §1 Kodeksu Karnego</w:t>
      </w:r>
      <w:r w:rsidR="00206CE7" w:rsidRPr="00994E10">
        <w:rPr>
          <w:rFonts w:ascii="Arial Narrow" w:hAnsi="Arial Narrow"/>
          <w:b/>
          <w:sz w:val="20"/>
          <w:szCs w:val="20"/>
          <w:vertAlign w:val="superscript"/>
          <w:lang w:eastAsia="pl-PL"/>
        </w:rPr>
        <w:t>1</w:t>
      </w:r>
      <w:r w:rsidRPr="00994E10">
        <w:rPr>
          <w:rFonts w:ascii="Arial Narrow" w:hAnsi="Arial Narrow"/>
          <w:sz w:val="20"/>
          <w:szCs w:val="20"/>
          <w:lang w:eastAsia="pl-PL"/>
        </w:rPr>
        <w:t xml:space="preserve"> za składanie fałszywych zeznań, w związku z przepisem art. 75 § 2 Kodeksu Postępowania Administracyjnego </w:t>
      </w:r>
      <w:r w:rsidRPr="00994E10">
        <w:rPr>
          <w:rFonts w:ascii="Arial Narrow" w:hAnsi="Arial Narrow"/>
          <w:b/>
          <w:sz w:val="20"/>
          <w:szCs w:val="20"/>
          <w:lang w:eastAsia="pl-PL"/>
        </w:rPr>
        <w:t xml:space="preserve">oświadczam, że: </w:t>
      </w:r>
    </w:p>
    <w:p w14:paraId="6EED006C" w14:textId="77777777" w:rsidR="00823367" w:rsidRPr="00994E10" w:rsidRDefault="006F78CB" w:rsidP="00823367">
      <w:pPr>
        <w:pStyle w:val="Akapitzlist"/>
        <w:numPr>
          <w:ilvl w:val="0"/>
          <w:numId w:val="1"/>
        </w:numPr>
        <w:suppressAutoHyphens w:val="0"/>
        <w:autoSpaceDE w:val="0"/>
        <w:autoSpaceDN w:val="0"/>
        <w:spacing w:before="60" w:after="60" w:line="276" w:lineRule="auto"/>
        <w:ind w:left="284" w:hanging="284"/>
        <w:jc w:val="both"/>
        <w:rPr>
          <w:rFonts w:ascii="Arial Narrow" w:hAnsi="Arial Narrow"/>
          <w:lang w:eastAsia="pl-PL"/>
        </w:rPr>
      </w:pPr>
      <w:r w:rsidRPr="00994E10">
        <w:rPr>
          <w:rFonts w:ascii="Arial Narrow" w:hAnsi="Arial Narrow"/>
          <w:u w:val="single"/>
          <w:lang w:eastAsia="pl-PL"/>
        </w:rPr>
        <w:t xml:space="preserve">W </w:t>
      </w:r>
      <w:r w:rsidR="007B65DF" w:rsidRPr="00994E10">
        <w:rPr>
          <w:rFonts w:ascii="Arial Narrow" w:hAnsi="Arial Narrow"/>
          <w:u w:val="single"/>
          <w:lang w:eastAsia="pl-PL"/>
        </w:rPr>
        <w:t xml:space="preserve">okresie </w:t>
      </w:r>
      <w:r w:rsidR="002679FF" w:rsidRPr="00994E10">
        <w:rPr>
          <w:rFonts w:ascii="Arial Narrow" w:hAnsi="Arial Narrow"/>
          <w:u w:val="single"/>
          <w:lang w:eastAsia="pl-PL"/>
        </w:rPr>
        <w:t>minionych trzech</w:t>
      </w:r>
      <w:r w:rsidR="007B65DF" w:rsidRPr="00994E10">
        <w:rPr>
          <w:rFonts w:ascii="Arial Narrow" w:hAnsi="Arial Narrow"/>
          <w:u w:val="single"/>
          <w:lang w:eastAsia="pl-PL"/>
        </w:rPr>
        <w:t xml:space="preserve"> lat</w:t>
      </w:r>
      <w:r w:rsidRPr="00994E10">
        <w:rPr>
          <w:rFonts w:ascii="Arial Narrow" w:hAnsi="Arial Narrow"/>
          <w:lang w:eastAsia="pl-PL"/>
        </w:rPr>
        <w:t xml:space="preserve"> </w:t>
      </w:r>
      <w:r w:rsidR="00823367" w:rsidRPr="00994E10">
        <w:rPr>
          <w:rFonts w:ascii="Arial Narrow" w:hAnsi="Arial Narrow"/>
          <w:lang w:eastAsia="pl-PL"/>
        </w:rPr>
        <w:t>(</w:t>
      </w:r>
      <w:r w:rsidR="00823367" w:rsidRPr="00994E10">
        <w:rPr>
          <w:rFonts w:ascii="Arial Narrow" w:hAnsi="Arial Narrow" w:cs="Arial"/>
        </w:rPr>
        <w:t xml:space="preserve">uwzględniając wszystkie przedsiębiorstwa powiązane w 1 przedsiębiorstwo) </w:t>
      </w:r>
      <w:r w:rsidRPr="00994E10">
        <w:rPr>
          <w:rFonts w:ascii="Arial Narrow" w:hAnsi="Arial Narrow"/>
          <w:b/>
          <w:lang w:eastAsia="pl-PL"/>
        </w:rPr>
        <w:t xml:space="preserve">otrzymałem / nie otrzymałem* pomoc </w:t>
      </w:r>
      <w:r w:rsidRPr="00994E10">
        <w:rPr>
          <w:rFonts w:ascii="Arial Narrow" w:hAnsi="Arial Narrow"/>
          <w:b/>
          <w:i/>
          <w:lang w:eastAsia="pl-PL"/>
        </w:rPr>
        <w:t>d</w:t>
      </w:r>
      <w:r w:rsidR="00565741" w:rsidRPr="00994E10">
        <w:rPr>
          <w:rFonts w:ascii="Arial Narrow" w:hAnsi="Arial Narrow"/>
          <w:b/>
          <w:i/>
          <w:lang w:eastAsia="pl-PL"/>
        </w:rPr>
        <w:t>e minimis</w:t>
      </w:r>
      <w:r w:rsidR="00823367" w:rsidRPr="00994E10">
        <w:rPr>
          <w:rFonts w:ascii="Arial Narrow" w:hAnsi="Arial Narrow"/>
          <w:i/>
          <w:lang w:eastAsia="pl-PL"/>
        </w:rPr>
        <w:t xml:space="preserve"> </w:t>
      </w:r>
      <w:r w:rsidR="00823367" w:rsidRPr="00994E10">
        <w:rPr>
          <w:rFonts w:ascii="Arial Narrow" w:hAnsi="Arial Narrow" w:cs="Arial"/>
        </w:rPr>
        <w:t xml:space="preserve">na podstawie rozporządzenia Komisji (UE) nr </w:t>
      </w:r>
      <w:r w:rsidR="005A0E28" w:rsidRPr="00994E10">
        <w:rPr>
          <w:rFonts w:ascii="Arial Narrow" w:hAnsi="Arial Narrow" w:cs="Arial"/>
        </w:rPr>
        <w:t>2023/2831</w:t>
      </w:r>
      <w:r w:rsidR="00823367" w:rsidRPr="00994E10">
        <w:rPr>
          <w:rFonts w:ascii="Arial Narrow" w:hAnsi="Arial Narrow" w:cs="Arial"/>
        </w:rPr>
        <w:t xml:space="preserve"> z dnia 1</w:t>
      </w:r>
      <w:r w:rsidR="005A0E28" w:rsidRPr="00994E10">
        <w:rPr>
          <w:rFonts w:ascii="Arial Narrow" w:hAnsi="Arial Narrow" w:cs="Arial"/>
        </w:rPr>
        <w:t>3 grudnia 202</w:t>
      </w:r>
      <w:r w:rsidR="00823367" w:rsidRPr="00994E10">
        <w:rPr>
          <w:rFonts w:ascii="Arial Narrow" w:hAnsi="Arial Narrow" w:cs="Arial"/>
        </w:rPr>
        <w:t xml:space="preserve">3 r. w sprawie stosowania art. 107 i 108 Traktatu o funkcjonowaniu Unii Europejskiej do pomocy de minimis (Dz. Urz. UE L </w:t>
      </w:r>
      <w:r w:rsidR="007B65DF" w:rsidRPr="00994E10">
        <w:rPr>
          <w:rFonts w:ascii="Arial Narrow" w:hAnsi="Arial Narrow" w:cs="Arial"/>
        </w:rPr>
        <w:t>295 z 15</w:t>
      </w:r>
      <w:r w:rsidR="00823367" w:rsidRPr="00994E10">
        <w:rPr>
          <w:rFonts w:ascii="Arial Narrow" w:hAnsi="Arial Narrow" w:cs="Arial"/>
        </w:rPr>
        <w:t>.12.20</w:t>
      </w:r>
      <w:r w:rsidR="007B65DF" w:rsidRPr="00994E10">
        <w:rPr>
          <w:rFonts w:ascii="Arial Narrow" w:hAnsi="Arial Narrow" w:cs="Arial"/>
        </w:rPr>
        <w:t>23</w:t>
      </w:r>
      <w:r w:rsidR="00823367" w:rsidRPr="00994E10">
        <w:rPr>
          <w:rFonts w:ascii="Arial Narrow" w:hAnsi="Arial Narrow" w:cs="Arial"/>
        </w:rPr>
        <w:t>)</w:t>
      </w:r>
      <w:r w:rsidR="00565741" w:rsidRPr="00994E10">
        <w:rPr>
          <w:rFonts w:ascii="Arial Narrow" w:hAnsi="Arial Narrow"/>
          <w:lang w:eastAsia="pl-PL"/>
        </w:rPr>
        <w:t>.</w:t>
      </w:r>
    </w:p>
    <w:p w14:paraId="15362A32" w14:textId="77777777" w:rsidR="00823367" w:rsidRPr="00994E10" w:rsidRDefault="00823367" w:rsidP="00823367">
      <w:pPr>
        <w:pStyle w:val="Akapitzlist"/>
        <w:numPr>
          <w:ilvl w:val="0"/>
          <w:numId w:val="1"/>
        </w:numPr>
        <w:suppressAutoHyphens w:val="0"/>
        <w:autoSpaceDE w:val="0"/>
        <w:autoSpaceDN w:val="0"/>
        <w:spacing w:before="60" w:after="60" w:line="276" w:lineRule="auto"/>
        <w:ind w:left="284" w:hanging="284"/>
        <w:jc w:val="both"/>
        <w:rPr>
          <w:rFonts w:ascii="Arial Narrow" w:hAnsi="Arial Narrow"/>
          <w:lang w:eastAsia="pl-PL"/>
        </w:rPr>
      </w:pPr>
      <w:r w:rsidRPr="00994E10">
        <w:rPr>
          <w:rFonts w:ascii="Arial Narrow" w:hAnsi="Arial Narrow"/>
          <w:u w:val="single"/>
          <w:lang w:eastAsia="pl-PL"/>
        </w:rPr>
        <w:t xml:space="preserve">W </w:t>
      </w:r>
      <w:r w:rsidR="007B65DF" w:rsidRPr="00994E10">
        <w:rPr>
          <w:rFonts w:ascii="Arial Narrow" w:hAnsi="Arial Narrow"/>
          <w:u w:val="single"/>
          <w:lang w:eastAsia="pl-PL"/>
        </w:rPr>
        <w:t xml:space="preserve">okresie </w:t>
      </w:r>
      <w:r w:rsidR="002679FF" w:rsidRPr="00994E10">
        <w:rPr>
          <w:rFonts w:ascii="Arial Narrow" w:hAnsi="Arial Narrow"/>
          <w:u w:val="single"/>
          <w:lang w:eastAsia="pl-PL"/>
        </w:rPr>
        <w:t>minionych trzech</w:t>
      </w:r>
      <w:r w:rsidR="007B65DF" w:rsidRPr="00994E10">
        <w:rPr>
          <w:rFonts w:ascii="Arial Narrow" w:hAnsi="Arial Narrow"/>
          <w:u w:val="single"/>
          <w:lang w:eastAsia="pl-PL"/>
        </w:rPr>
        <w:t xml:space="preserve"> lat</w:t>
      </w:r>
      <w:r w:rsidRPr="00994E10">
        <w:rPr>
          <w:rFonts w:ascii="Arial Narrow" w:hAnsi="Arial Narrow"/>
          <w:lang w:eastAsia="pl-PL"/>
        </w:rPr>
        <w:t xml:space="preserve"> (</w:t>
      </w:r>
      <w:r w:rsidRPr="00994E10">
        <w:rPr>
          <w:rFonts w:ascii="Arial Narrow" w:hAnsi="Arial Narrow" w:cs="Arial"/>
        </w:rPr>
        <w:t xml:space="preserve">uwzględniając wszystkie przedsiębiorstwa powiązane w 1 przedsiębiorstwo) </w:t>
      </w:r>
      <w:r w:rsidRPr="00994E10">
        <w:rPr>
          <w:rFonts w:ascii="Arial Narrow" w:hAnsi="Arial Narrow"/>
          <w:b/>
          <w:lang w:eastAsia="pl-PL"/>
        </w:rPr>
        <w:t xml:space="preserve">otrzymałem / nie otrzymałem* </w:t>
      </w:r>
      <w:r w:rsidRPr="00994E10">
        <w:rPr>
          <w:rFonts w:ascii="Arial Narrow" w:hAnsi="Arial Narrow" w:cs="Arial"/>
          <w:b/>
        </w:rPr>
        <w:t xml:space="preserve">pomoc </w:t>
      </w:r>
      <w:r w:rsidRPr="00994E10">
        <w:rPr>
          <w:rFonts w:ascii="Arial Narrow" w:hAnsi="Arial Narrow" w:cs="Arial"/>
          <w:b/>
          <w:i/>
        </w:rPr>
        <w:t xml:space="preserve">de minimis </w:t>
      </w:r>
      <w:r w:rsidRPr="00994E10">
        <w:rPr>
          <w:rFonts w:ascii="Arial Narrow" w:hAnsi="Arial Narrow" w:cs="Arial"/>
          <w:b/>
        </w:rPr>
        <w:t>w rolnictwie</w:t>
      </w:r>
      <w:r w:rsidRPr="00994E10">
        <w:rPr>
          <w:rFonts w:ascii="Arial Narrow" w:hAnsi="Arial Narrow" w:cs="Arial"/>
        </w:rPr>
        <w:t xml:space="preserve"> na podstawie </w:t>
      </w:r>
      <w:r w:rsidRPr="00994E10">
        <w:rPr>
          <w:rFonts w:ascii="Arial Narrow" w:hAnsi="Arial Narrow" w:cs="Arial"/>
          <w:lang w:eastAsia="pl-PL" w:bidi="pl-PL"/>
        </w:rPr>
        <w:t>r</w:t>
      </w:r>
      <w:r w:rsidRPr="00994E10">
        <w:rPr>
          <w:rFonts w:ascii="Arial Narrow" w:hAnsi="Arial Narrow" w:cs="Arial"/>
        </w:rPr>
        <w:t>ozporządzenia Komisji (UE)</w:t>
      </w:r>
      <w:r w:rsidRPr="00994E10">
        <w:rPr>
          <w:rFonts w:ascii="Arial Narrow" w:hAnsi="Arial Narrow" w:cs="Arial"/>
          <w:lang w:eastAsia="pl-PL" w:bidi="pl-PL"/>
        </w:rPr>
        <w:t xml:space="preserve"> nr 1408/2013 z dnia 18 grudnia 2013 r.</w:t>
      </w:r>
      <w:r w:rsidRPr="00994E10">
        <w:rPr>
          <w:rFonts w:ascii="Arial Narrow" w:hAnsi="Arial Narrow" w:cs="Arial"/>
          <w:vertAlign w:val="superscript"/>
          <w:lang w:eastAsia="pl-PL" w:bidi="pl-PL"/>
        </w:rPr>
        <w:t xml:space="preserve"> </w:t>
      </w:r>
      <w:r w:rsidRPr="00994E10">
        <w:rPr>
          <w:rFonts w:ascii="Arial Narrow" w:hAnsi="Arial Narrow" w:cs="Arial"/>
        </w:rPr>
        <w:t>w sprawie stosowania art.</w:t>
      </w:r>
      <w:r w:rsidRPr="00994E10">
        <w:rPr>
          <w:rFonts w:ascii="Arial Narrow" w:hAnsi="Arial Narrow" w:cs="Arial"/>
          <w:vertAlign w:val="superscript"/>
        </w:rPr>
        <w:t xml:space="preserve"> </w:t>
      </w:r>
      <w:r w:rsidRPr="00994E10">
        <w:rPr>
          <w:rFonts w:ascii="Arial Narrow" w:hAnsi="Arial Narrow" w:cs="Arial"/>
        </w:rPr>
        <w:t xml:space="preserve">107 i 108 Traktatu o funkcjonowaniu Unii Europejskiej do pomocy </w:t>
      </w:r>
      <w:r w:rsidRPr="00994E10">
        <w:rPr>
          <w:rFonts w:ascii="Arial Narrow" w:hAnsi="Arial Narrow" w:cs="Arial"/>
          <w:iCs/>
        </w:rPr>
        <w:t>de minimis</w:t>
      </w:r>
      <w:r w:rsidRPr="00994E10">
        <w:rPr>
          <w:rFonts w:ascii="Arial Narrow" w:hAnsi="Arial Narrow" w:cs="Arial"/>
        </w:rPr>
        <w:t xml:space="preserve">  w sektorze rolnym (Dz. Urz. UE L 352</w:t>
      </w:r>
      <w:r w:rsidRPr="00994E10">
        <w:rPr>
          <w:rFonts w:ascii="Arial Narrow" w:hAnsi="Arial Narrow" w:cs="Arial"/>
          <w:vertAlign w:val="superscript"/>
          <w:lang w:eastAsia="pl-PL" w:bidi="pl-PL"/>
        </w:rPr>
        <w:t xml:space="preserve">  </w:t>
      </w:r>
      <w:r w:rsidRPr="00994E10">
        <w:rPr>
          <w:rFonts w:ascii="Arial Narrow" w:hAnsi="Arial Narrow" w:cs="Arial"/>
          <w:lang w:eastAsia="pl-PL" w:bidi="pl-PL"/>
        </w:rPr>
        <w:t>z 24.12.2013, str. 9</w:t>
      </w:r>
      <w:r w:rsidR="005A0E28" w:rsidRPr="00994E10">
        <w:rPr>
          <w:rFonts w:ascii="Arial Narrow" w:hAnsi="Arial Narrow" w:cs="Arial"/>
          <w:lang w:eastAsia="pl-PL" w:bidi="pl-PL"/>
        </w:rPr>
        <w:t xml:space="preserve"> z późn.zm.</w:t>
      </w:r>
      <w:r w:rsidRPr="00994E10">
        <w:rPr>
          <w:rFonts w:ascii="Arial Narrow" w:hAnsi="Arial Narrow" w:cs="Arial"/>
          <w:lang w:eastAsia="pl-PL" w:bidi="pl-PL"/>
        </w:rPr>
        <w:t>)</w:t>
      </w:r>
      <w:r w:rsidRPr="00994E10">
        <w:rPr>
          <w:rFonts w:ascii="Arial Narrow" w:hAnsi="Arial Narrow" w:cs="Arial"/>
          <w:b/>
        </w:rPr>
        <w:t xml:space="preserve"> </w:t>
      </w:r>
    </w:p>
    <w:p w14:paraId="59FD767C" w14:textId="77777777" w:rsidR="00823367" w:rsidRPr="00994E10" w:rsidRDefault="00823367" w:rsidP="00823367">
      <w:pPr>
        <w:pStyle w:val="Akapitzlist"/>
        <w:numPr>
          <w:ilvl w:val="0"/>
          <w:numId w:val="1"/>
        </w:numPr>
        <w:suppressAutoHyphens w:val="0"/>
        <w:autoSpaceDE w:val="0"/>
        <w:autoSpaceDN w:val="0"/>
        <w:spacing w:before="60" w:after="60" w:line="276" w:lineRule="auto"/>
        <w:ind w:left="284" w:hanging="284"/>
        <w:jc w:val="both"/>
        <w:rPr>
          <w:rFonts w:ascii="Arial Narrow" w:hAnsi="Arial Narrow"/>
          <w:lang w:eastAsia="pl-PL"/>
        </w:rPr>
      </w:pPr>
      <w:r w:rsidRPr="00994E10">
        <w:rPr>
          <w:rFonts w:ascii="Arial Narrow" w:hAnsi="Arial Narrow"/>
          <w:u w:val="single"/>
          <w:lang w:eastAsia="pl-PL"/>
        </w:rPr>
        <w:t xml:space="preserve">W </w:t>
      </w:r>
      <w:r w:rsidR="007B65DF" w:rsidRPr="00994E10">
        <w:rPr>
          <w:rFonts w:ascii="Arial Narrow" w:hAnsi="Arial Narrow"/>
          <w:u w:val="single"/>
          <w:lang w:eastAsia="pl-PL"/>
        </w:rPr>
        <w:t xml:space="preserve">okresie </w:t>
      </w:r>
      <w:r w:rsidR="000A030B" w:rsidRPr="00994E10">
        <w:rPr>
          <w:rFonts w:ascii="Arial Narrow" w:hAnsi="Arial Narrow"/>
          <w:u w:val="single"/>
          <w:lang w:eastAsia="pl-PL"/>
        </w:rPr>
        <w:t>minionych trzech</w:t>
      </w:r>
      <w:r w:rsidR="007B65DF" w:rsidRPr="00994E10">
        <w:rPr>
          <w:rFonts w:ascii="Arial Narrow" w:hAnsi="Arial Narrow"/>
          <w:u w:val="single"/>
          <w:lang w:eastAsia="pl-PL"/>
        </w:rPr>
        <w:t xml:space="preserve"> lat</w:t>
      </w:r>
      <w:r w:rsidRPr="00994E10">
        <w:rPr>
          <w:rFonts w:ascii="Arial Narrow" w:hAnsi="Arial Narrow"/>
          <w:lang w:eastAsia="pl-PL"/>
        </w:rPr>
        <w:t xml:space="preserve"> (</w:t>
      </w:r>
      <w:r w:rsidRPr="00994E10">
        <w:rPr>
          <w:rFonts w:ascii="Arial Narrow" w:hAnsi="Arial Narrow" w:cs="Arial"/>
        </w:rPr>
        <w:t xml:space="preserve">uwzględniając wszystkie przedsiębiorstwa powiązane w 1 przedsiębiorstwo) </w:t>
      </w:r>
      <w:r w:rsidR="00F8613D" w:rsidRPr="00994E10">
        <w:rPr>
          <w:rFonts w:ascii="Arial Narrow" w:hAnsi="Arial Narrow"/>
          <w:b/>
          <w:lang w:eastAsia="pl-PL"/>
        </w:rPr>
        <w:t xml:space="preserve">otrzymałem / nie otrzymałem* </w:t>
      </w:r>
      <w:r w:rsidRPr="00994E10">
        <w:rPr>
          <w:rFonts w:ascii="Arial Narrow" w:hAnsi="Arial Narrow" w:cs="Arial"/>
          <w:b/>
        </w:rPr>
        <w:t xml:space="preserve">pomoc </w:t>
      </w:r>
      <w:r w:rsidRPr="00994E10">
        <w:rPr>
          <w:rFonts w:ascii="Arial Narrow" w:hAnsi="Arial Narrow" w:cs="Arial"/>
          <w:b/>
          <w:i/>
        </w:rPr>
        <w:t>de minimis w sektorze rybołówstwa i akwakultury</w:t>
      </w:r>
      <w:r w:rsidRPr="00994E10">
        <w:rPr>
          <w:rFonts w:ascii="Arial Narrow" w:hAnsi="Arial Narrow" w:cs="Arial"/>
        </w:rPr>
        <w:t xml:space="preserve"> na podstawie </w:t>
      </w:r>
      <w:r w:rsidRPr="00994E10">
        <w:rPr>
          <w:rFonts w:ascii="Arial Narrow" w:hAnsi="Arial Narrow" w:cs="Arial"/>
          <w:lang w:eastAsia="pl-PL" w:bidi="pl-PL"/>
        </w:rPr>
        <w:t>w r</w:t>
      </w:r>
      <w:r w:rsidRPr="00994E10">
        <w:rPr>
          <w:rFonts w:ascii="Arial Narrow" w:hAnsi="Arial Narrow" w:cs="Arial"/>
        </w:rPr>
        <w:t>ozporządzenia Komisji (UE) nr 717/2014 z dnia 27 czerwca 2014 r. w sprawie stosowania art.</w:t>
      </w:r>
      <w:r w:rsidRPr="00994E10">
        <w:rPr>
          <w:rFonts w:ascii="Arial Narrow" w:hAnsi="Arial Narrow" w:cs="Arial"/>
          <w:vertAlign w:val="superscript"/>
        </w:rPr>
        <w:t xml:space="preserve"> </w:t>
      </w:r>
      <w:r w:rsidRPr="00994E10">
        <w:rPr>
          <w:rFonts w:ascii="Arial Narrow" w:hAnsi="Arial Narrow" w:cs="Arial"/>
        </w:rPr>
        <w:t xml:space="preserve">107 i 108 Traktatu o funkcjonowaniu Unii Europejskiej do pomocy </w:t>
      </w:r>
      <w:r w:rsidRPr="00994E10">
        <w:rPr>
          <w:rFonts w:ascii="Arial Narrow" w:hAnsi="Arial Narrow" w:cs="Arial"/>
          <w:iCs/>
        </w:rPr>
        <w:t xml:space="preserve">de minimis </w:t>
      </w:r>
      <w:r w:rsidRPr="00994E10">
        <w:rPr>
          <w:rFonts w:ascii="Arial Narrow" w:hAnsi="Arial Narrow" w:cs="Arial"/>
        </w:rPr>
        <w:t>w sektorze rybołówstwa i akwakultury (Dz. Urz. UE L 190</w:t>
      </w:r>
      <w:r w:rsidRPr="00994E10">
        <w:rPr>
          <w:rFonts w:ascii="Arial Narrow" w:hAnsi="Arial Narrow" w:cs="Arial"/>
          <w:vertAlign w:val="superscript"/>
          <w:lang w:eastAsia="pl-PL" w:bidi="pl-PL"/>
        </w:rPr>
        <w:t xml:space="preserve"> </w:t>
      </w:r>
      <w:r w:rsidRPr="00994E10">
        <w:rPr>
          <w:rFonts w:ascii="Arial Narrow" w:hAnsi="Arial Narrow" w:cs="Arial"/>
          <w:lang w:eastAsia="pl-PL" w:bidi="pl-PL"/>
        </w:rPr>
        <w:t>z 28.06.2014, str. 45.</w:t>
      </w:r>
      <w:r w:rsidR="005A0E28" w:rsidRPr="00994E10">
        <w:rPr>
          <w:rFonts w:ascii="Arial Narrow" w:hAnsi="Arial Narrow" w:cs="Arial"/>
          <w:lang w:eastAsia="pl-PL" w:bidi="pl-PL"/>
        </w:rPr>
        <w:t xml:space="preserve"> z późn.zm.</w:t>
      </w:r>
      <w:r w:rsidRPr="00994E10">
        <w:rPr>
          <w:rFonts w:ascii="Arial Narrow" w:hAnsi="Arial Narrow" w:cs="Arial"/>
          <w:lang w:eastAsia="pl-PL" w:bidi="pl-PL"/>
        </w:rPr>
        <w:t>)</w:t>
      </w:r>
    </w:p>
    <w:p w14:paraId="54E73283" w14:textId="77777777" w:rsidR="0043412C" w:rsidRPr="00994E10" w:rsidRDefault="0043412C" w:rsidP="0043412C">
      <w:pPr>
        <w:autoSpaceDE w:val="0"/>
        <w:autoSpaceDN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  <w:u w:val="single"/>
          <w:lang w:eastAsia="pl-PL"/>
        </w:rPr>
      </w:pPr>
    </w:p>
    <w:p w14:paraId="6BB76755" w14:textId="77777777" w:rsidR="006F78CB" w:rsidRPr="00994E10" w:rsidRDefault="00565741" w:rsidP="00565741">
      <w:pPr>
        <w:pStyle w:val="Akapitzlist"/>
        <w:suppressAutoHyphens w:val="0"/>
        <w:autoSpaceDE w:val="0"/>
        <w:autoSpaceDN w:val="0"/>
        <w:spacing w:before="60" w:after="60" w:line="276" w:lineRule="auto"/>
        <w:ind w:left="0"/>
        <w:jc w:val="both"/>
        <w:rPr>
          <w:rFonts w:ascii="Arial Narrow" w:hAnsi="Arial Narrow"/>
          <w:bCs/>
          <w:lang w:eastAsia="pl-PL"/>
        </w:rPr>
      </w:pPr>
      <w:r w:rsidRPr="00994E10">
        <w:rPr>
          <w:rFonts w:ascii="Arial Narrow" w:hAnsi="Arial Narrow"/>
          <w:bCs/>
          <w:lang w:eastAsia="pl-PL"/>
        </w:rPr>
        <w:t>W</w:t>
      </w:r>
      <w:r w:rsidR="006F78CB" w:rsidRPr="00994E10">
        <w:rPr>
          <w:rFonts w:ascii="Arial Narrow" w:hAnsi="Arial Narrow"/>
          <w:bCs/>
          <w:lang w:eastAsia="pl-PL"/>
        </w:rPr>
        <w:t xml:space="preserve"> przypadku otrzymania ww. pomocy należy wypełnić poniższą tabelę </w:t>
      </w:r>
      <w:r w:rsidRPr="00994E10">
        <w:rPr>
          <w:rFonts w:ascii="Arial Narrow" w:hAnsi="Arial Narrow"/>
          <w:bCs/>
          <w:lang w:eastAsia="pl-PL"/>
        </w:rPr>
        <w:t>lub</w:t>
      </w:r>
      <w:r w:rsidR="006F78CB" w:rsidRPr="00994E10">
        <w:rPr>
          <w:rFonts w:ascii="Arial Narrow" w:hAnsi="Arial Narrow"/>
          <w:bCs/>
          <w:lang w:eastAsia="pl-PL"/>
        </w:rPr>
        <w:t xml:space="preserve"> dołączyć kserokopie stosownych zaświadczeń </w:t>
      </w:r>
      <w:r w:rsidRPr="00994E10">
        <w:rPr>
          <w:rFonts w:ascii="Arial Narrow" w:hAnsi="Arial Narrow"/>
          <w:bCs/>
          <w:lang w:eastAsia="pl-PL"/>
        </w:rPr>
        <w:t>o pomocy d</w:t>
      </w:r>
      <w:r w:rsidR="00AD296F" w:rsidRPr="00994E10">
        <w:rPr>
          <w:rFonts w:ascii="Arial Narrow" w:hAnsi="Arial Narrow"/>
          <w:bCs/>
          <w:lang w:eastAsia="pl-PL"/>
        </w:rPr>
        <w:t>e</w:t>
      </w:r>
      <w:r w:rsidRPr="00994E10">
        <w:rPr>
          <w:rFonts w:ascii="Arial Narrow" w:hAnsi="Arial Narrow"/>
          <w:bCs/>
          <w:lang w:eastAsia="pl-PL"/>
        </w:rPr>
        <w:t xml:space="preserve"> minimis lub pomocy d</w:t>
      </w:r>
      <w:r w:rsidR="00AD296F" w:rsidRPr="00994E10">
        <w:rPr>
          <w:rFonts w:ascii="Arial Narrow" w:hAnsi="Arial Narrow"/>
          <w:bCs/>
          <w:lang w:eastAsia="pl-PL"/>
        </w:rPr>
        <w:t>e</w:t>
      </w:r>
      <w:r w:rsidRPr="00994E10">
        <w:rPr>
          <w:rFonts w:ascii="Arial Narrow" w:hAnsi="Arial Narrow"/>
          <w:bCs/>
          <w:lang w:eastAsia="pl-PL"/>
        </w:rPr>
        <w:t xml:space="preserve"> minimis w rolnictwie/rybołówstwie </w:t>
      </w:r>
      <w:r w:rsidR="006F78CB" w:rsidRPr="00994E10">
        <w:rPr>
          <w:rFonts w:ascii="Arial Narrow" w:hAnsi="Arial Narrow"/>
          <w:bCs/>
          <w:lang w:eastAsia="pl-PL"/>
        </w:rPr>
        <w:t>(liczba załączników……....)</w:t>
      </w:r>
      <w:r w:rsidR="00E055CA" w:rsidRPr="00994E10">
        <w:rPr>
          <w:rFonts w:ascii="Arial Narrow" w:hAnsi="Arial Narrow"/>
          <w:bCs/>
          <w:lang w:eastAsia="pl-PL"/>
        </w:rPr>
        <w:t xml:space="preserve"> oraz wpisać w tabeli łączną wartość pomocy w euro</w:t>
      </w:r>
      <w:r w:rsidRPr="00994E10">
        <w:rPr>
          <w:rFonts w:ascii="Arial Narrow" w:hAnsi="Arial Narrow"/>
          <w:bCs/>
          <w:lang w:eastAsia="pl-PL"/>
        </w:rPr>
        <w:t>.</w:t>
      </w:r>
    </w:p>
    <w:tbl>
      <w:tblPr>
        <w:tblW w:w="9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156"/>
        <w:gridCol w:w="1725"/>
        <w:gridCol w:w="1610"/>
        <w:gridCol w:w="2416"/>
        <w:gridCol w:w="1437"/>
      </w:tblGrid>
      <w:tr w:rsidR="00F34E8D" w:rsidRPr="005F2666" w14:paraId="5CD81528" w14:textId="77777777" w:rsidTr="00994E10">
        <w:trPr>
          <w:trHeight w:val="32"/>
        </w:trPr>
        <w:tc>
          <w:tcPr>
            <w:tcW w:w="540" w:type="dxa"/>
            <w:vAlign w:val="center"/>
          </w:tcPr>
          <w:p w14:paraId="7604247B" w14:textId="77777777" w:rsidR="00F34E8D" w:rsidRPr="005F2666" w:rsidRDefault="00F34E8D" w:rsidP="003852A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F2666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2156" w:type="dxa"/>
          </w:tcPr>
          <w:p w14:paraId="17F88596" w14:textId="77777777" w:rsidR="00F34E8D" w:rsidRPr="005F2666" w:rsidRDefault="00F34E8D" w:rsidP="00E848AB">
            <w:pPr>
              <w:rPr>
                <w:rFonts w:ascii="Arial Narrow" w:hAnsi="Arial Narrow"/>
                <w:sz w:val="20"/>
                <w:szCs w:val="20"/>
              </w:rPr>
            </w:pPr>
            <w:r w:rsidRPr="005F2666">
              <w:rPr>
                <w:rFonts w:ascii="Arial Narrow" w:hAnsi="Arial Narrow"/>
                <w:sz w:val="20"/>
                <w:szCs w:val="20"/>
              </w:rPr>
              <w:t>Organ udzielający pomoc</w:t>
            </w:r>
          </w:p>
        </w:tc>
        <w:tc>
          <w:tcPr>
            <w:tcW w:w="1725" w:type="dxa"/>
          </w:tcPr>
          <w:p w14:paraId="34298B8F" w14:textId="77777777" w:rsidR="00F34E8D" w:rsidRPr="005F2666" w:rsidRDefault="00F34E8D" w:rsidP="00E848AB">
            <w:pPr>
              <w:rPr>
                <w:rFonts w:ascii="Arial Narrow" w:hAnsi="Arial Narrow"/>
                <w:sz w:val="20"/>
                <w:szCs w:val="20"/>
              </w:rPr>
            </w:pPr>
            <w:r w:rsidRPr="005F2666">
              <w:rPr>
                <w:rFonts w:ascii="Arial Narrow" w:hAnsi="Arial Narrow"/>
                <w:sz w:val="20"/>
                <w:szCs w:val="20"/>
              </w:rPr>
              <w:t>Podstawa prawna</w:t>
            </w:r>
          </w:p>
        </w:tc>
        <w:tc>
          <w:tcPr>
            <w:tcW w:w="1610" w:type="dxa"/>
          </w:tcPr>
          <w:p w14:paraId="38DBAC0A" w14:textId="77777777" w:rsidR="00F34E8D" w:rsidRPr="005F2666" w:rsidRDefault="00F34E8D" w:rsidP="00E848AB">
            <w:pPr>
              <w:rPr>
                <w:rFonts w:ascii="Arial Narrow" w:hAnsi="Arial Narrow"/>
                <w:sz w:val="20"/>
                <w:szCs w:val="20"/>
              </w:rPr>
            </w:pPr>
            <w:r w:rsidRPr="005F2666">
              <w:rPr>
                <w:rFonts w:ascii="Arial Narrow" w:hAnsi="Arial Narrow"/>
                <w:sz w:val="20"/>
                <w:szCs w:val="20"/>
              </w:rPr>
              <w:t>Dzień udzielenia pomocy</w:t>
            </w:r>
          </w:p>
        </w:tc>
        <w:tc>
          <w:tcPr>
            <w:tcW w:w="2415" w:type="dxa"/>
          </w:tcPr>
          <w:p w14:paraId="5E63D339" w14:textId="77777777" w:rsidR="00F34E8D" w:rsidRPr="005F2666" w:rsidRDefault="00F34E8D" w:rsidP="00E848AB">
            <w:pPr>
              <w:rPr>
                <w:rFonts w:ascii="Arial Narrow" w:hAnsi="Arial Narrow"/>
                <w:sz w:val="20"/>
                <w:szCs w:val="20"/>
              </w:rPr>
            </w:pPr>
            <w:r w:rsidRPr="005F2666">
              <w:rPr>
                <w:rFonts w:ascii="Arial Narrow" w:hAnsi="Arial Narrow"/>
                <w:sz w:val="20"/>
                <w:szCs w:val="20"/>
              </w:rPr>
              <w:t>Nr programu pomocowego</w:t>
            </w:r>
            <w:r w:rsidR="00AD296F">
              <w:rPr>
                <w:rFonts w:ascii="Arial Narrow" w:hAnsi="Arial Narrow"/>
                <w:sz w:val="20"/>
                <w:szCs w:val="20"/>
              </w:rPr>
              <w:t>,</w:t>
            </w:r>
            <w:r w:rsidRPr="005F266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D296F">
              <w:rPr>
                <w:rFonts w:ascii="Arial Narrow" w:hAnsi="Arial Narrow"/>
                <w:sz w:val="20"/>
                <w:szCs w:val="20"/>
              </w:rPr>
              <w:t xml:space="preserve">nr </w:t>
            </w:r>
            <w:r w:rsidRPr="005F2666">
              <w:rPr>
                <w:rFonts w:ascii="Arial Narrow" w:hAnsi="Arial Narrow"/>
                <w:sz w:val="20"/>
                <w:szCs w:val="20"/>
              </w:rPr>
              <w:t xml:space="preserve">decyzji lub </w:t>
            </w:r>
            <w:r w:rsidR="00AD296F">
              <w:rPr>
                <w:rFonts w:ascii="Arial Narrow" w:hAnsi="Arial Narrow"/>
                <w:sz w:val="20"/>
                <w:szCs w:val="20"/>
              </w:rPr>
              <w:t xml:space="preserve">nr </w:t>
            </w:r>
            <w:r w:rsidRPr="005F2666">
              <w:rPr>
                <w:rFonts w:ascii="Arial Narrow" w:hAnsi="Arial Narrow"/>
                <w:sz w:val="20"/>
                <w:szCs w:val="20"/>
              </w:rPr>
              <w:t>umowy</w:t>
            </w:r>
          </w:p>
        </w:tc>
        <w:tc>
          <w:tcPr>
            <w:tcW w:w="1437" w:type="dxa"/>
          </w:tcPr>
          <w:p w14:paraId="36AB1882" w14:textId="77777777" w:rsidR="00F34E8D" w:rsidRPr="005F2666" w:rsidRDefault="00F34E8D" w:rsidP="00E848AB">
            <w:pPr>
              <w:rPr>
                <w:rFonts w:ascii="Arial Narrow" w:hAnsi="Arial Narrow"/>
                <w:sz w:val="20"/>
                <w:szCs w:val="20"/>
              </w:rPr>
            </w:pPr>
            <w:r w:rsidRPr="005F2666">
              <w:rPr>
                <w:rFonts w:ascii="Arial Narrow" w:hAnsi="Arial Narrow"/>
                <w:sz w:val="20"/>
                <w:szCs w:val="20"/>
              </w:rPr>
              <w:t>Wartość pomocy w euro</w:t>
            </w:r>
          </w:p>
        </w:tc>
      </w:tr>
      <w:tr w:rsidR="00F34E8D" w:rsidRPr="005F2666" w14:paraId="0FCE7280" w14:textId="77777777" w:rsidTr="00994E10">
        <w:trPr>
          <w:trHeight w:val="249"/>
        </w:trPr>
        <w:tc>
          <w:tcPr>
            <w:tcW w:w="540" w:type="dxa"/>
            <w:vAlign w:val="bottom"/>
          </w:tcPr>
          <w:p w14:paraId="68B088E1" w14:textId="77777777" w:rsidR="00565741" w:rsidRPr="005F2666" w:rsidRDefault="00565741" w:rsidP="003852A2">
            <w:pPr>
              <w:jc w:val="center"/>
              <w:rPr>
                <w:rFonts w:ascii="Arial Narrow" w:hAnsi="Arial Narrow"/>
              </w:rPr>
            </w:pPr>
            <w:r w:rsidRPr="005F2666">
              <w:rPr>
                <w:rFonts w:ascii="Arial Narrow" w:hAnsi="Arial Narrow"/>
              </w:rPr>
              <w:t>1.</w:t>
            </w:r>
          </w:p>
        </w:tc>
        <w:tc>
          <w:tcPr>
            <w:tcW w:w="2156" w:type="dxa"/>
          </w:tcPr>
          <w:p w14:paraId="57800869" w14:textId="77777777" w:rsidR="00F34E8D" w:rsidRPr="005F2666" w:rsidRDefault="00F34E8D" w:rsidP="00E848A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25" w:type="dxa"/>
          </w:tcPr>
          <w:p w14:paraId="65CF9AD4" w14:textId="77777777" w:rsidR="00F34E8D" w:rsidRPr="005F2666" w:rsidRDefault="00F34E8D" w:rsidP="00E848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10" w:type="dxa"/>
          </w:tcPr>
          <w:p w14:paraId="6873AC6D" w14:textId="77777777" w:rsidR="00F34E8D" w:rsidRPr="005F2666" w:rsidRDefault="00F34E8D" w:rsidP="00E848A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415" w:type="dxa"/>
          </w:tcPr>
          <w:p w14:paraId="38AAC3A4" w14:textId="77777777" w:rsidR="00F34E8D" w:rsidRPr="005F2666" w:rsidRDefault="00F34E8D" w:rsidP="00E848A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37" w:type="dxa"/>
          </w:tcPr>
          <w:p w14:paraId="0A202F97" w14:textId="77777777" w:rsidR="00F34E8D" w:rsidRPr="005F2666" w:rsidRDefault="00F34E8D" w:rsidP="00E848AB">
            <w:pPr>
              <w:jc w:val="both"/>
              <w:rPr>
                <w:rFonts w:ascii="Arial Narrow" w:hAnsi="Arial Narrow"/>
              </w:rPr>
            </w:pPr>
          </w:p>
        </w:tc>
      </w:tr>
      <w:tr w:rsidR="003D42B3" w:rsidRPr="005F2666" w14:paraId="3932EA50" w14:textId="77777777" w:rsidTr="00994E10">
        <w:trPr>
          <w:trHeight w:val="123"/>
        </w:trPr>
        <w:tc>
          <w:tcPr>
            <w:tcW w:w="540" w:type="dxa"/>
            <w:vAlign w:val="bottom"/>
          </w:tcPr>
          <w:p w14:paraId="7E0B4647" w14:textId="77777777" w:rsidR="003D42B3" w:rsidRPr="005F2666" w:rsidRDefault="00565741" w:rsidP="003852A2">
            <w:pPr>
              <w:jc w:val="center"/>
              <w:rPr>
                <w:rFonts w:ascii="Arial Narrow" w:hAnsi="Arial Narrow"/>
              </w:rPr>
            </w:pPr>
            <w:r w:rsidRPr="005F2666">
              <w:rPr>
                <w:rFonts w:ascii="Arial Narrow" w:hAnsi="Arial Narrow"/>
              </w:rPr>
              <w:t>2.</w:t>
            </w:r>
          </w:p>
        </w:tc>
        <w:tc>
          <w:tcPr>
            <w:tcW w:w="2156" w:type="dxa"/>
          </w:tcPr>
          <w:p w14:paraId="11941153" w14:textId="77777777" w:rsidR="003D42B3" w:rsidRPr="005F2666" w:rsidRDefault="003D42B3" w:rsidP="00E848A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25" w:type="dxa"/>
          </w:tcPr>
          <w:p w14:paraId="7869569F" w14:textId="77777777" w:rsidR="003D42B3" w:rsidRPr="005F2666" w:rsidRDefault="003D42B3" w:rsidP="00E848A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610" w:type="dxa"/>
          </w:tcPr>
          <w:p w14:paraId="7C2CF7D0" w14:textId="77777777" w:rsidR="003D42B3" w:rsidRPr="005F2666" w:rsidRDefault="003D42B3" w:rsidP="00E848A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415" w:type="dxa"/>
          </w:tcPr>
          <w:p w14:paraId="642BCFAF" w14:textId="77777777" w:rsidR="003D42B3" w:rsidRPr="005F2666" w:rsidRDefault="003D42B3" w:rsidP="00E848A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37" w:type="dxa"/>
          </w:tcPr>
          <w:p w14:paraId="7FCB66C7" w14:textId="77777777" w:rsidR="003D42B3" w:rsidRPr="005F2666" w:rsidRDefault="003D42B3" w:rsidP="00E848AB">
            <w:pPr>
              <w:jc w:val="both"/>
              <w:rPr>
                <w:rFonts w:ascii="Arial Narrow" w:hAnsi="Arial Narrow"/>
              </w:rPr>
            </w:pPr>
          </w:p>
        </w:tc>
      </w:tr>
      <w:tr w:rsidR="00823367" w:rsidRPr="005F2666" w14:paraId="415754BE" w14:textId="77777777" w:rsidTr="00994E10">
        <w:trPr>
          <w:trHeight w:val="257"/>
        </w:trPr>
        <w:tc>
          <w:tcPr>
            <w:tcW w:w="540" w:type="dxa"/>
            <w:tcBorders>
              <w:left w:val="single" w:sz="4" w:space="0" w:color="auto"/>
            </w:tcBorders>
            <w:vAlign w:val="bottom"/>
          </w:tcPr>
          <w:p w14:paraId="7153C904" w14:textId="77777777" w:rsidR="00823367" w:rsidRPr="005F2666" w:rsidRDefault="00206CE7" w:rsidP="0082336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….</w:t>
            </w:r>
          </w:p>
        </w:tc>
        <w:tc>
          <w:tcPr>
            <w:tcW w:w="2156" w:type="dxa"/>
          </w:tcPr>
          <w:p w14:paraId="36538302" w14:textId="77777777" w:rsidR="00823367" w:rsidRPr="005F2666" w:rsidRDefault="00823367" w:rsidP="00E848A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25" w:type="dxa"/>
          </w:tcPr>
          <w:p w14:paraId="3CD5B493" w14:textId="77777777" w:rsidR="00823367" w:rsidRPr="005F2666" w:rsidRDefault="00823367" w:rsidP="00E848A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610" w:type="dxa"/>
          </w:tcPr>
          <w:p w14:paraId="6D7D44DD" w14:textId="77777777" w:rsidR="00823367" w:rsidRPr="005F2666" w:rsidRDefault="00823367" w:rsidP="00E848A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415" w:type="dxa"/>
          </w:tcPr>
          <w:p w14:paraId="79C7CDD7" w14:textId="77777777" w:rsidR="00823367" w:rsidRPr="005F2666" w:rsidRDefault="00823367" w:rsidP="00E848A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37" w:type="dxa"/>
          </w:tcPr>
          <w:p w14:paraId="01309F2E" w14:textId="77777777" w:rsidR="00823367" w:rsidRPr="005F2666" w:rsidRDefault="00823367" w:rsidP="00E848AB">
            <w:pPr>
              <w:jc w:val="both"/>
              <w:rPr>
                <w:rFonts w:ascii="Arial Narrow" w:hAnsi="Arial Narrow"/>
              </w:rPr>
            </w:pPr>
          </w:p>
        </w:tc>
      </w:tr>
      <w:tr w:rsidR="006F78CB" w:rsidRPr="005F2666" w14:paraId="2AC45E51" w14:textId="77777777" w:rsidTr="00994E10">
        <w:trPr>
          <w:trHeight w:val="109"/>
        </w:trPr>
        <w:tc>
          <w:tcPr>
            <w:tcW w:w="8447" w:type="dxa"/>
            <w:gridSpan w:val="5"/>
            <w:vAlign w:val="center"/>
          </w:tcPr>
          <w:p w14:paraId="4E5ADD3B" w14:textId="77777777" w:rsidR="006F78CB" w:rsidRPr="005F2666" w:rsidRDefault="006F78CB" w:rsidP="003852A2">
            <w:pPr>
              <w:jc w:val="right"/>
              <w:rPr>
                <w:rFonts w:ascii="Arial Narrow" w:hAnsi="Arial Narrow"/>
              </w:rPr>
            </w:pPr>
            <w:r w:rsidRPr="00994E10">
              <w:rPr>
                <w:rFonts w:ascii="Arial Narrow" w:hAnsi="Arial Narrow"/>
                <w:sz w:val="20"/>
              </w:rPr>
              <w:t>Łącznie</w:t>
            </w:r>
          </w:p>
        </w:tc>
        <w:tc>
          <w:tcPr>
            <w:tcW w:w="1437" w:type="dxa"/>
          </w:tcPr>
          <w:p w14:paraId="0EE60E6F" w14:textId="77777777" w:rsidR="006F78CB" w:rsidRPr="005F2666" w:rsidRDefault="006F78CB" w:rsidP="00E848AB">
            <w:pPr>
              <w:jc w:val="both"/>
              <w:rPr>
                <w:rFonts w:ascii="Arial Narrow" w:hAnsi="Arial Narrow"/>
              </w:rPr>
            </w:pPr>
          </w:p>
        </w:tc>
      </w:tr>
    </w:tbl>
    <w:p w14:paraId="4A63006C" w14:textId="77777777" w:rsidR="003D42B3" w:rsidRPr="005F2666" w:rsidRDefault="003D42B3" w:rsidP="003D42B3">
      <w:pPr>
        <w:spacing w:after="0" w:line="240" w:lineRule="auto"/>
        <w:jc w:val="both"/>
        <w:rPr>
          <w:rFonts w:ascii="Arial Narrow" w:hAnsi="Arial Narrow" w:cs="Arial"/>
          <w:sz w:val="16"/>
        </w:rPr>
      </w:pPr>
    </w:p>
    <w:p w14:paraId="53141583" w14:textId="77777777" w:rsidR="00F34E8D" w:rsidRPr="00994E10" w:rsidRDefault="003D42B3" w:rsidP="00C54582">
      <w:pPr>
        <w:spacing w:line="240" w:lineRule="auto"/>
        <w:jc w:val="both"/>
        <w:rPr>
          <w:rFonts w:ascii="Arial Narrow" w:hAnsi="Arial Narrow" w:cs="Arial"/>
          <w:sz w:val="20"/>
        </w:rPr>
      </w:pPr>
      <w:r w:rsidRPr="00994E10">
        <w:rPr>
          <w:rFonts w:ascii="Arial Narrow" w:hAnsi="Arial Narrow" w:cs="Arial"/>
          <w:b/>
          <w:sz w:val="20"/>
        </w:rPr>
        <w:t xml:space="preserve">Zobowiązuję się </w:t>
      </w:r>
      <w:r w:rsidRPr="00994E10">
        <w:rPr>
          <w:rFonts w:ascii="Arial Narrow" w:hAnsi="Arial Narrow" w:cs="Arial"/>
          <w:sz w:val="20"/>
        </w:rPr>
        <w:t xml:space="preserve">również do złożenia w dniu podpisania umowy  stosownego oświadczenia  o uzyskanej pomocy publicznej, jeżeli w okresie od dnia złożenia wniosku do dnia podpisania umowy z Powiatowym Urzędem Pracy </w:t>
      </w:r>
      <w:r w:rsidR="00C5518E" w:rsidRPr="00994E10">
        <w:rPr>
          <w:rFonts w:ascii="Arial Narrow" w:hAnsi="Arial Narrow" w:cs="Arial"/>
          <w:sz w:val="20"/>
        </w:rPr>
        <w:t xml:space="preserve">w Mrągowie </w:t>
      </w:r>
      <w:r w:rsidRPr="00994E10">
        <w:rPr>
          <w:rFonts w:ascii="Arial Narrow" w:hAnsi="Arial Narrow" w:cs="Arial"/>
          <w:sz w:val="20"/>
        </w:rPr>
        <w:t xml:space="preserve">otrzymam pomoc publiczną. </w:t>
      </w:r>
      <w:r w:rsidR="00F34E8D" w:rsidRPr="00994E10">
        <w:rPr>
          <w:rFonts w:ascii="Arial Narrow" w:hAnsi="Arial Narrow" w:cs="Arial"/>
          <w:b/>
          <w:sz w:val="20"/>
        </w:rPr>
        <w:t>Zobowiązuję się</w:t>
      </w:r>
      <w:r w:rsidR="00F34E8D" w:rsidRPr="00994E10">
        <w:rPr>
          <w:rFonts w:ascii="Arial Narrow" w:hAnsi="Arial Narrow" w:cs="Arial"/>
          <w:sz w:val="20"/>
        </w:rPr>
        <w:t xml:space="preserve"> niezwłocznie powiadomić o możliwości przekroczenia granic dopuszczalności pomocy.</w:t>
      </w:r>
    </w:p>
    <w:p w14:paraId="448A1A1B" w14:textId="77777777" w:rsidR="00206CE7" w:rsidRPr="00206CE7" w:rsidRDefault="00206CE7" w:rsidP="00C54582">
      <w:pPr>
        <w:numPr>
          <w:ilvl w:val="0"/>
          <w:numId w:val="8"/>
        </w:numPr>
        <w:spacing w:line="240" w:lineRule="auto"/>
        <w:jc w:val="both"/>
        <w:rPr>
          <w:rFonts w:ascii="Arial Narrow" w:hAnsi="Arial Narrow"/>
          <w:sz w:val="28"/>
          <w:vertAlign w:val="superscript"/>
        </w:rPr>
      </w:pPr>
      <w:r w:rsidRPr="00206CE7">
        <w:rPr>
          <w:rFonts w:ascii="Arial Narrow" w:hAnsi="Arial Narrow"/>
          <w:sz w:val="20"/>
          <w:szCs w:val="20"/>
        </w:rPr>
        <w:t>Treść art. 233 § 1 k.k. „Kto, składając zeznanie mające służyć za dowód w postępowaniu sądowym  lub w innym postępowaniu prowadzonym na podstawie ustawy, zeznaje nieprawdę lub zataja prawdę, podlega karze pozbawienia wolności od 6 miesięcy do lat 8.”</w:t>
      </w:r>
    </w:p>
    <w:p w14:paraId="01185DA5" w14:textId="77777777" w:rsidR="005F2666" w:rsidRPr="00461A23" w:rsidRDefault="005F2666" w:rsidP="00F34E8D">
      <w:pPr>
        <w:tabs>
          <w:tab w:val="left" w:pos="426"/>
          <w:tab w:val="left" w:pos="5387"/>
        </w:tabs>
        <w:spacing w:after="0" w:line="312" w:lineRule="auto"/>
        <w:rPr>
          <w:rFonts w:ascii="Arial Narrow" w:hAnsi="Arial Narrow"/>
          <w:sz w:val="20"/>
          <w:szCs w:val="24"/>
        </w:rPr>
      </w:pPr>
    </w:p>
    <w:p w14:paraId="1ECD42A2" w14:textId="1B476398" w:rsidR="00F34E8D" w:rsidRPr="005F2666" w:rsidRDefault="00C5518E" w:rsidP="00F34E8D">
      <w:pPr>
        <w:tabs>
          <w:tab w:val="left" w:pos="426"/>
          <w:tab w:val="left" w:pos="5387"/>
        </w:tabs>
        <w:spacing w:after="0" w:line="312" w:lineRule="auto"/>
        <w:rPr>
          <w:rFonts w:ascii="Arial Narrow" w:hAnsi="Arial Narrow"/>
          <w:sz w:val="24"/>
          <w:szCs w:val="24"/>
        </w:rPr>
      </w:pPr>
      <w:r w:rsidRPr="005F2666">
        <w:rPr>
          <w:rFonts w:ascii="Arial Narrow" w:hAnsi="Arial Narrow"/>
          <w:sz w:val="24"/>
          <w:szCs w:val="24"/>
        </w:rPr>
        <w:t xml:space="preserve">   ………………………………………..</w:t>
      </w:r>
      <w:r w:rsidR="00F34E8D" w:rsidRPr="005F2666">
        <w:rPr>
          <w:rFonts w:ascii="Arial Narrow" w:hAnsi="Arial Narrow"/>
          <w:sz w:val="24"/>
          <w:szCs w:val="24"/>
        </w:rPr>
        <w:t xml:space="preserve">   </w:t>
      </w:r>
      <w:r w:rsidR="00994E10">
        <w:rPr>
          <w:rFonts w:ascii="Arial Narrow" w:hAnsi="Arial Narrow"/>
          <w:sz w:val="24"/>
          <w:szCs w:val="24"/>
        </w:rPr>
        <w:t xml:space="preserve"> </w:t>
      </w:r>
      <w:r w:rsidR="00F34E8D" w:rsidRPr="005F2666">
        <w:rPr>
          <w:rFonts w:ascii="Arial Narrow" w:hAnsi="Arial Narrow"/>
          <w:sz w:val="24"/>
          <w:szCs w:val="24"/>
        </w:rPr>
        <w:t xml:space="preserve"> </w:t>
      </w:r>
      <w:r w:rsidR="00994E10">
        <w:rPr>
          <w:rFonts w:ascii="Arial Narrow" w:hAnsi="Arial Narrow"/>
          <w:sz w:val="24"/>
          <w:szCs w:val="24"/>
        </w:rPr>
        <w:t xml:space="preserve">                </w:t>
      </w:r>
      <w:r w:rsidR="00F34E8D" w:rsidRPr="005F2666">
        <w:rPr>
          <w:rFonts w:ascii="Arial Narrow" w:hAnsi="Arial Narrow"/>
          <w:sz w:val="24"/>
          <w:szCs w:val="24"/>
        </w:rPr>
        <w:t>……………………………………</w:t>
      </w:r>
    </w:p>
    <w:p w14:paraId="43820377" w14:textId="77777777" w:rsidR="00F34E8D" w:rsidRDefault="00F34E8D" w:rsidP="00F34E8D">
      <w:pPr>
        <w:tabs>
          <w:tab w:val="left" w:pos="426"/>
          <w:tab w:val="left" w:pos="5670"/>
        </w:tabs>
        <w:spacing w:after="0" w:line="312" w:lineRule="auto"/>
        <w:rPr>
          <w:rFonts w:ascii="Arial Narrow" w:hAnsi="Arial Narrow"/>
          <w:sz w:val="20"/>
          <w:szCs w:val="20"/>
        </w:rPr>
      </w:pPr>
      <w:r w:rsidRPr="005F2666">
        <w:rPr>
          <w:rFonts w:ascii="Arial Narrow" w:hAnsi="Arial Narrow"/>
          <w:b/>
          <w:sz w:val="24"/>
          <w:szCs w:val="24"/>
        </w:rPr>
        <w:tab/>
      </w:r>
      <w:r w:rsidR="00C5518E" w:rsidRPr="005F2666">
        <w:rPr>
          <w:rFonts w:ascii="Arial Narrow" w:hAnsi="Arial Narrow"/>
          <w:sz w:val="20"/>
          <w:szCs w:val="24"/>
        </w:rPr>
        <w:t>Miejscowość, data</w:t>
      </w:r>
      <w:r w:rsidRPr="005F2666">
        <w:rPr>
          <w:rFonts w:ascii="Arial Narrow" w:hAnsi="Arial Narrow"/>
          <w:sz w:val="20"/>
          <w:szCs w:val="20"/>
        </w:rPr>
        <w:tab/>
        <w:t>(pieczątka i podpis pracodawcy)</w:t>
      </w:r>
    </w:p>
    <w:p w14:paraId="31AAF739" w14:textId="77777777" w:rsidR="00994E10" w:rsidRPr="005F2666" w:rsidRDefault="00994E10" w:rsidP="00F34E8D">
      <w:pPr>
        <w:tabs>
          <w:tab w:val="left" w:pos="426"/>
          <w:tab w:val="left" w:pos="5670"/>
        </w:tabs>
        <w:spacing w:after="0" w:line="312" w:lineRule="auto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14:paraId="6DCBBD90" w14:textId="77777777" w:rsidR="00461A23" w:rsidRPr="00461A23" w:rsidRDefault="00461A23" w:rsidP="006F78CB">
      <w:pPr>
        <w:overflowPunct w:val="0"/>
        <w:autoSpaceDE w:val="0"/>
        <w:autoSpaceDN w:val="0"/>
        <w:adjustRightInd w:val="0"/>
        <w:jc w:val="both"/>
        <w:rPr>
          <w:rFonts w:ascii="Arial Narrow" w:hAnsi="Arial Narrow"/>
          <w:sz w:val="2"/>
          <w:szCs w:val="18"/>
          <w:lang w:eastAsia="pl-PL"/>
        </w:rPr>
      </w:pPr>
    </w:p>
    <w:p w14:paraId="3C3430DA" w14:textId="77777777" w:rsidR="006F78CB" w:rsidRPr="00461A23" w:rsidRDefault="005F2666" w:rsidP="006F78CB">
      <w:pPr>
        <w:overflowPunct w:val="0"/>
        <w:autoSpaceDE w:val="0"/>
        <w:autoSpaceDN w:val="0"/>
        <w:adjustRightInd w:val="0"/>
        <w:jc w:val="both"/>
        <w:rPr>
          <w:rFonts w:ascii="Arial Narrow" w:hAnsi="Arial Narrow"/>
          <w:sz w:val="18"/>
          <w:szCs w:val="18"/>
          <w:lang w:eastAsia="pl-PL"/>
        </w:rPr>
      </w:pPr>
      <w:r w:rsidRPr="00461A23">
        <w:rPr>
          <w:rFonts w:ascii="Arial Narrow" w:hAnsi="Arial Narrow"/>
          <w:sz w:val="18"/>
          <w:szCs w:val="18"/>
          <w:lang w:eastAsia="pl-PL"/>
        </w:rPr>
        <w:t>*</w:t>
      </w:r>
      <w:r w:rsidR="006F78CB" w:rsidRPr="00461A23">
        <w:rPr>
          <w:rFonts w:ascii="Arial Narrow" w:hAnsi="Arial Narrow"/>
          <w:sz w:val="18"/>
          <w:szCs w:val="18"/>
          <w:lang w:eastAsia="pl-PL"/>
        </w:rPr>
        <w:t xml:space="preserve"> niepotrzebne skreślić</w:t>
      </w:r>
    </w:p>
    <w:sectPr w:rsidR="006F78CB" w:rsidRPr="00461A23" w:rsidSect="00994E10">
      <w:pgSz w:w="11906" w:h="16838"/>
      <w:pgMar w:top="426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36BBD" w14:textId="77777777" w:rsidR="006B3443" w:rsidRDefault="006B3443" w:rsidP="00304B2D">
      <w:pPr>
        <w:spacing w:after="0" w:line="240" w:lineRule="auto"/>
      </w:pPr>
      <w:r>
        <w:separator/>
      </w:r>
    </w:p>
  </w:endnote>
  <w:endnote w:type="continuationSeparator" w:id="0">
    <w:p w14:paraId="00A1501A" w14:textId="77777777" w:rsidR="006B3443" w:rsidRDefault="006B3443" w:rsidP="0030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53A03" w14:textId="77777777" w:rsidR="006B3443" w:rsidRDefault="006B3443" w:rsidP="00304B2D">
      <w:pPr>
        <w:spacing w:after="0" w:line="240" w:lineRule="auto"/>
      </w:pPr>
      <w:r>
        <w:separator/>
      </w:r>
    </w:p>
  </w:footnote>
  <w:footnote w:type="continuationSeparator" w:id="0">
    <w:p w14:paraId="0A20DD2A" w14:textId="77777777" w:rsidR="006B3443" w:rsidRDefault="006B3443" w:rsidP="00304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singleLevel"/>
    <w:tmpl w:val="0000000F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eastAsia="pl-PL" w:bidi="pl-PL"/>
      </w:rPr>
    </w:lvl>
  </w:abstractNum>
  <w:abstractNum w:abstractNumId="1" w15:restartNumberingAfterBreak="0">
    <w:nsid w:val="041C44AB"/>
    <w:multiLevelType w:val="hybridMultilevel"/>
    <w:tmpl w:val="3F0AE4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7F5136"/>
    <w:multiLevelType w:val="hybridMultilevel"/>
    <w:tmpl w:val="A2481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271F1"/>
    <w:multiLevelType w:val="hybridMultilevel"/>
    <w:tmpl w:val="6564331E"/>
    <w:lvl w:ilvl="0" w:tplc="C21C1D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6A5A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68709B8"/>
    <w:multiLevelType w:val="hybridMultilevel"/>
    <w:tmpl w:val="9DF0AC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44CC8"/>
    <w:multiLevelType w:val="hybridMultilevel"/>
    <w:tmpl w:val="414C58BE"/>
    <w:lvl w:ilvl="0" w:tplc="B33EE8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426609"/>
    <w:multiLevelType w:val="hybridMultilevel"/>
    <w:tmpl w:val="B54CDC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9C5B2F"/>
    <w:multiLevelType w:val="hybridMultilevel"/>
    <w:tmpl w:val="879A986E"/>
    <w:lvl w:ilvl="0" w:tplc="174069B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8D"/>
    <w:rsid w:val="00001419"/>
    <w:rsid w:val="00042486"/>
    <w:rsid w:val="000A030B"/>
    <w:rsid w:val="000B0AC4"/>
    <w:rsid w:val="000E6175"/>
    <w:rsid w:val="0010582B"/>
    <w:rsid w:val="00147241"/>
    <w:rsid w:val="001F5054"/>
    <w:rsid w:val="00206CE7"/>
    <w:rsid w:val="002679FF"/>
    <w:rsid w:val="002D5568"/>
    <w:rsid w:val="00304B2D"/>
    <w:rsid w:val="00320D31"/>
    <w:rsid w:val="003852A2"/>
    <w:rsid w:val="003D42B3"/>
    <w:rsid w:val="003E7545"/>
    <w:rsid w:val="0043412C"/>
    <w:rsid w:val="00434C52"/>
    <w:rsid w:val="00443CD9"/>
    <w:rsid w:val="00460F57"/>
    <w:rsid w:val="00461A23"/>
    <w:rsid w:val="004868BC"/>
    <w:rsid w:val="004B168D"/>
    <w:rsid w:val="00565741"/>
    <w:rsid w:val="00572EF2"/>
    <w:rsid w:val="005A0E28"/>
    <w:rsid w:val="005F2666"/>
    <w:rsid w:val="00627F47"/>
    <w:rsid w:val="00681898"/>
    <w:rsid w:val="006B3443"/>
    <w:rsid w:val="006E494B"/>
    <w:rsid w:val="006F78CB"/>
    <w:rsid w:val="007B65DF"/>
    <w:rsid w:val="00813705"/>
    <w:rsid w:val="00823367"/>
    <w:rsid w:val="008E69A1"/>
    <w:rsid w:val="009511C0"/>
    <w:rsid w:val="00973D77"/>
    <w:rsid w:val="00994E10"/>
    <w:rsid w:val="009F36F2"/>
    <w:rsid w:val="00A20C43"/>
    <w:rsid w:val="00A2273E"/>
    <w:rsid w:val="00AC6DEC"/>
    <w:rsid w:val="00AD296F"/>
    <w:rsid w:val="00B539B3"/>
    <w:rsid w:val="00B64A83"/>
    <w:rsid w:val="00C107B5"/>
    <w:rsid w:val="00C54582"/>
    <w:rsid w:val="00C5518E"/>
    <w:rsid w:val="00CC69CF"/>
    <w:rsid w:val="00D516F2"/>
    <w:rsid w:val="00D64474"/>
    <w:rsid w:val="00D80D6D"/>
    <w:rsid w:val="00E055CA"/>
    <w:rsid w:val="00E15166"/>
    <w:rsid w:val="00E26A15"/>
    <w:rsid w:val="00E67EF5"/>
    <w:rsid w:val="00E848AB"/>
    <w:rsid w:val="00F074A1"/>
    <w:rsid w:val="00F31A3F"/>
    <w:rsid w:val="00F34E8D"/>
    <w:rsid w:val="00F47B11"/>
    <w:rsid w:val="00F71883"/>
    <w:rsid w:val="00F8613D"/>
    <w:rsid w:val="00FB019B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6F3F"/>
  <w15:chartTrackingRefBased/>
  <w15:docId w15:val="{85C014CA-3083-47BF-B6D7-EA763A89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4E8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F78CB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F78C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81898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1058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Kazimierz Szamotuło</cp:lastModifiedBy>
  <cp:revision>14</cp:revision>
  <cp:lastPrinted>2024-02-12T13:39:00Z</cp:lastPrinted>
  <dcterms:created xsi:type="dcterms:W3CDTF">2021-02-02T11:03:00Z</dcterms:created>
  <dcterms:modified xsi:type="dcterms:W3CDTF">2025-08-29T10:33:00Z</dcterms:modified>
</cp:coreProperties>
</file>